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8C" w:rsidRPr="0045578C" w:rsidRDefault="0045578C" w:rsidP="00455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42B5C" w:rsidRDefault="00F42B5C" w:rsidP="00F42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НОУ ДО «Батыр»</w:t>
      </w:r>
    </w:p>
    <w:p w:rsidR="0045578C" w:rsidRPr="0045578C" w:rsidRDefault="00F42B5C" w:rsidP="00F42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8C" w:rsidRPr="0045578C" w:rsidRDefault="0045578C" w:rsidP="0045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45578C" w:rsidRPr="0045578C" w:rsidRDefault="0045578C" w:rsidP="0045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ДО «Батыр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578C" w:rsidRPr="0045578C" w:rsidRDefault="0045578C" w:rsidP="0045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общеобразовательной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Батыр</w:t>
      </w:r>
      <w:r w:rsidR="00F42B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2015-2016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8C" w:rsidRPr="0045578C" w:rsidRDefault="0045578C" w:rsidP="0045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записка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ДО «Батыр</w:t>
      </w:r>
      <w:r w:rsidR="00F42B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– 2016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</w:t>
      </w: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«Программы воспитания и обучения в детском саду» под редакцией М.А.Васильевой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 ДО «Батыр</w:t>
      </w:r>
      <w:r w:rsidR="00F42B5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2015 – 2016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год начинается с 1 сентября и заканчивается 31 мая. Детский сад работает в режиме пятидневной рабочей недели.</w:t>
      </w:r>
    </w:p>
    <w:p w:rsidR="0045578C" w:rsidRPr="0045578C" w:rsidRDefault="00F42B5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2015-2016</w:t>
      </w:r>
      <w:r w:rsidR="0045578C"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 </w:t>
      </w:r>
      <w:r w:rsid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ДО «Батыр</w:t>
      </w:r>
      <w:r w:rsidR="0045578C"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функционирует 3</w:t>
      </w:r>
      <w:r w:rsidR="0045578C"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578C"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B5C" w:rsidRDefault="0045578C" w:rsidP="0045578C">
      <w:pPr>
        <w:pStyle w:val="1"/>
        <w:jc w:val="both"/>
        <w:rPr>
          <w:lang w:eastAsia="ru-RU"/>
        </w:rPr>
      </w:pPr>
      <w:r w:rsidRPr="00F42B5C">
        <w:rPr>
          <w:lang w:eastAsia="ru-RU"/>
        </w:rPr>
        <w:lastRenderedPageBreak/>
        <w:t xml:space="preserve">        </w:t>
      </w:r>
      <w:proofErr w:type="gramStart"/>
      <w:r w:rsidRPr="00F42B5C">
        <w:rPr>
          <w:b w:val="0"/>
          <w:lang w:eastAsia="ru-RU"/>
        </w:rPr>
        <w:t xml:space="preserve">Коллектив дошкольного образовательного учреждения работает по </w:t>
      </w:r>
      <w:r w:rsidR="00F42B5C" w:rsidRPr="00F42B5C">
        <w:rPr>
          <w:b w:val="0"/>
        </w:rPr>
        <w:t>основной  общеобразовательной программе-образовательная программа дошкольного образования Негосударственного образовательного  учреждения дошкольного образования Центр развития ребёнка – Детский сад «Батыр»</w:t>
      </w:r>
      <w:r w:rsidR="00F42B5C" w:rsidRPr="00F42B5C">
        <w:t>.</w:t>
      </w:r>
      <w:proofErr w:type="gramEnd"/>
    </w:p>
    <w:p w:rsidR="0045578C" w:rsidRPr="00F42B5C" w:rsidRDefault="0045578C" w:rsidP="0045578C">
      <w:pPr>
        <w:pStyle w:val="1"/>
        <w:jc w:val="both"/>
        <w:rPr>
          <w:b w:val="0"/>
          <w:lang w:eastAsia="ru-RU"/>
        </w:rPr>
      </w:pPr>
      <w:r w:rsidRPr="00F42B5C">
        <w:rPr>
          <w:lang w:eastAsia="ru-RU"/>
        </w:rPr>
        <w:t xml:space="preserve">      </w:t>
      </w:r>
      <w:r w:rsidRPr="00F42B5C">
        <w:rPr>
          <w:b w:val="0"/>
          <w:lang w:eastAsia="ru-RU"/>
        </w:rPr>
        <w:t xml:space="preserve">Учебный план НОУ ДО «Батыр» соответствует Уставу НОУ ДО «Батыр», </w:t>
      </w:r>
      <w:proofErr w:type="gramStart"/>
      <w:r w:rsidRPr="00F42B5C">
        <w:rPr>
          <w:b w:val="0"/>
          <w:lang w:eastAsia="ru-RU"/>
        </w:rPr>
        <w:t>общеобразовате</w:t>
      </w:r>
      <w:r w:rsidR="00F42B5C">
        <w:rPr>
          <w:b w:val="0"/>
          <w:lang w:eastAsia="ru-RU"/>
        </w:rPr>
        <w:t>льной</w:t>
      </w:r>
      <w:proofErr w:type="gramEnd"/>
      <w:r w:rsidR="00F42B5C">
        <w:rPr>
          <w:b w:val="0"/>
          <w:lang w:eastAsia="ru-RU"/>
        </w:rPr>
        <w:t xml:space="preserve"> и парциальным программам,</w:t>
      </w:r>
      <w:r w:rsidRPr="00F42B5C">
        <w:rPr>
          <w:b w:val="0"/>
          <w:lang w:eastAsia="ru-RU"/>
        </w:rPr>
        <w:t xml:space="preserve"> гарантирует ребенку получение комплекса образовательных услуг.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структуре учебного плана выделяются инвариантная и вариативная часть. 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Каждому направлению соответствует определенные образовательные области: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Эколого-краеведческое развитие – «Социально-коммуникативное», «Познавательное», «Речевое»;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 развитие – «Познавательное», «Социально-коммуникативное», «Речевое»;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«Художественно-эстетическое»;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  развитие – «Физическое развитие».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 «Речевое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 во всех видах деятельности и отражены в </w:t>
      </w: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календарном</w:t>
      </w:r>
      <w:proofErr w:type="gramEnd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учитывались следующие принципы: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-принцип развивающего образования, целью которого является развитие ребенка;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-принцип научной обоснованности и практической применимости;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-принцип соответствия критериям полноты, необходимости и достаточности;     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-принцип обеспечения единства воспитательных, развивающих и обучающих целей и задач процесса образования дошкольников,     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</w:t>
      </w: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формируются знания, умения, навыки, которые имеют непосредственное отношение к развитию 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дошкольников;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комплексно-тематический принцип построения образовательного процесса;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-решение программных образовательных задач в совместной деятельности взрослого и детей и самостоятельной деятельности 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детей не только в рамках непосредственно  образовательной деятельности, но и при проведении режимных моментов </w:t>
      </w: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спецификой дошкольного образования;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построение непосредственно образовательного процесса с учетом возрастных особенностей дошкольников, используя </w:t>
      </w:r>
      <w:proofErr w:type="gramStart"/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формы работы.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2.4.1.3049-13): 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непосредственно образовательной деятельности: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2 до 3 лет – не более 10 минут,</w:t>
      </w:r>
    </w:p>
    <w:p w:rsid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3 до 4  лет – не более 15 минут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 до 6 лет – не более 25 минут.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младшей и средней группах не превышает 30 и 40 минут соответственно,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старшей и подготовительной группах  – 45 минут и 1,5 часа соответственно.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Организация жизнедеятельности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ДО «Батыр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ДО «Батыр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Вариативная часть учебного плана  часть учебного плана, формируемая участниками образовательного процесса ОУ, обеспечивает вариативность образования, отражает приоритетное направление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ДО «Батыр</w:t>
      </w: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расширение области образовательных услуг для воспитанников.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ОУ функционируют кружки:</w:t>
      </w:r>
    </w:p>
    <w:p w:rsidR="0045578C" w:rsidRP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речевое развитие – логопедический  кружок «Любознайка»,</w:t>
      </w:r>
    </w:p>
    <w:p w:rsidR="0045578C" w:rsidRDefault="0045578C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533AD6" w:rsidRPr="0045578C" w:rsidRDefault="00533AD6" w:rsidP="0045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D6" w:rsidRPr="00533AD6" w:rsidRDefault="00533AD6" w:rsidP="00533A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3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в НОУ ДО «Батыр</w:t>
      </w:r>
      <w:r w:rsidRPr="0053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2014-2015 учебный год.</w:t>
      </w:r>
    </w:p>
    <w:tbl>
      <w:tblPr>
        <w:tblStyle w:val="1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465"/>
        <w:gridCol w:w="528"/>
        <w:gridCol w:w="708"/>
        <w:gridCol w:w="1418"/>
        <w:gridCol w:w="567"/>
        <w:gridCol w:w="709"/>
        <w:gridCol w:w="567"/>
        <w:gridCol w:w="567"/>
        <w:gridCol w:w="992"/>
        <w:gridCol w:w="1559"/>
        <w:gridCol w:w="1418"/>
        <w:gridCol w:w="1417"/>
      </w:tblGrid>
      <w:tr w:rsidR="00533AD6" w:rsidRPr="00533AD6" w:rsidTr="002D61F4">
        <w:trPr>
          <w:trHeight w:val="591"/>
        </w:trPr>
        <w:tc>
          <w:tcPr>
            <w:tcW w:w="2552" w:type="dxa"/>
            <w:vMerge w:val="restart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vMerge w:val="restart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непосредственно </w:t>
            </w:r>
          </w:p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10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Базовая часть </w:t>
            </w: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(инвариантная)федеральный компонент</w:t>
            </w:r>
          </w:p>
        </w:tc>
        <w:tc>
          <w:tcPr>
            <w:tcW w:w="155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(формируемая ДОУ)</w:t>
            </w:r>
          </w:p>
        </w:tc>
        <w:tc>
          <w:tcPr>
            <w:tcW w:w="2835" w:type="dxa"/>
            <w:gridSpan w:val="2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недельной нагрузки</w:t>
            </w:r>
          </w:p>
        </w:tc>
      </w:tr>
      <w:tr w:rsidR="00533AD6" w:rsidRPr="00533AD6" w:rsidTr="002D61F4">
        <w:trPr>
          <w:trHeight w:val="435"/>
        </w:trPr>
        <w:tc>
          <w:tcPr>
            <w:tcW w:w="2552" w:type="dxa"/>
            <w:vMerge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10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НОД</w:t>
            </w:r>
          </w:p>
        </w:tc>
        <w:tc>
          <w:tcPr>
            <w:tcW w:w="141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33AD6" w:rsidRPr="00533AD6" w:rsidTr="002D61F4">
        <w:trPr>
          <w:cantSplit/>
          <w:trHeight w:val="503"/>
        </w:trPr>
        <w:tc>
          <w:tcPr>
            <w:tcW w:w="2552" w:type="dxa"/>
            <w:vMerge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gridSpan w:val="2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gridSpan w:val="4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vAlign w:val="center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418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D6" w:rsidRPr="00533AD6" w:rsidTr="002D61F4">
        <w:trPr>
          <w:cantSplit/>
          <w:trHeight w:val="1669"/>
        </w:trPr>
        <w:tc>
          <w:tcPr>
            <w:tcW w:w="2552" w:type="dxa"/>
            <w:vMerge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65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28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</w:t>
            </w:r>
            <w:proofErr w:type="spellEnd"/>
          </w:p>
        </w:tc>
        <w:tc>
          <w:tcPr>
            <w:tcW w:w="708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567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7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textDirection w:val="btLr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533AD6" w:rsidRPr="00533AD6" w:rsidRDefault="00533AD6" w:rsidP="00533A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D6" w:rsidRPr="00533AD6" w:rsidTr="002D61F4">
        <w:tc>
          <w:tcPr>
            <w:tcW w:w="255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99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33AD6" w:rsidRPr="00533AD6" w:rsidRDefault="00533AD6" w:rsidP="00533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 </w:t>
            </w: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</w:tr>
      <w:tr w:rsidR="00533AD6" w:rsidRPr="00533AD6" w:rsidTr="002D61F4">
        <w:trPr>
          <w:trHeight w:val="870"/>
        </w:trPr>
        <w:tc>
          <w:tcPr>
            <w:tcW w:w="255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92" w:type="dxa"/>
            <w:vAlign w:val="center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533AD6" w:rsidRPr="00533AD6" w:rsidRDefault="00533AD6" w:rsidP="00533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 </w:t>
            </w: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533AD6" w:rsidRPr="00533AD6" w:rsidTr="002D61F4">
        <w:trPr>
          <w:trHeight w:val="525"/>
        </w:trPr>
        <w:tc>
          <w:tcPr>
            <w:tcW w:w="255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92" w:type="dxa"/>
            <w:vAlign w:val="center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0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D6" w:rsidRPr="00533AD6" w:rsidRDefault="00533AD6" w:rsidP="005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D6">
              <w:rPr>
                <w:rFonts w:ascii="Times New Roman" w:eastAsia="Calibri" w:hAnsi="Times New Roman" w:cs="Times New Roman"/>
                <w:sz w:val="24"/>
                <w:szCs w:val="24"/>
              </w:rPr>
              <w:t>5ч.8 мин.</w:t>
            </w:r>
          </w:p>
        </w:tc>
      </w:tr>
    </w:tbl>
    <w:p w:rsidR="00533AD6" w:rsidRPr="00533AD6" w:rsidRDefault="00533AD6" w:rsidP="00533AD6">
      <w:pPr>
        <w:rPr>
          <w:rFonts w:ascii="Calibri" w:eastAsia="Times New Roman" w:hAnsi="Calibri" w:cs="Times New Roman"/>
          <w:lang w:eastAsia="ru-RU"/>
        </w:rPr>
      </w:pPr>
    </w:p>
    <w:p w:rsidR="00350300" w:rsidRDefault="00350300"/>
    <w:sectPr w:rsidR="00350300" w:rsidSect="00533AD6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ED"/>
    <w:rsid w:val="00027D5D"/>
    <w:rsid w:val="002709B4"/>
    <w:rsid w:val="00350300"/>
    <w:rsid w:val="0045578C"/>
    <w:rsid w:val="00533AD6"/>
    <w:rsid w:val="00714CED"/>
    <w:rsid w:val="0083110E"/>
    <w:rsid w:val="00F4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2B5C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2B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rsid w:val="00F42B5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F42B5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2B5C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2B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rsid w:val="00F42B5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F42B5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user</cp:lastModifiedBy>
  <cp:revision>2</cp:revision>
  <dcterms:created xsi:type="dcterms:W3CDTF">2016-03-02T19:55:00Z</dcterms:created>
  <dcterms:modified xsi:type="dcterms:W3CDTF">2016-03-02T19:55:00Z</dcterms:modified>
</cp:coreProperties>
</file>